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color w:val="231F20"/>
          <w:sz w:val="29"/>
          <w:szCs w:val="29"/>
        </w:rPr>
      </w:pPr>
      <w:proofErr w:type="gramStart"/>
      <w:r>
        <w:rPr>
          <w:rFonts w:ascii="Formata-Regular" w:hAnsi="Formata-Regular" w:cs="Formata-Regular"/>
          <w:color w:val="231F20"/>
          <w:sz w:val="29"/>
          <w:szCs w:val="29"/>
        </w:rPr>
        <w:t>Assessing the Goal of Sports Products, Inc.</w:t>
      </w:r>
      <w:proofErr w:type="gramEnd"/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Roman" w:hAnsi="Sabon-Roman" w:cs="Sabon-Roman"/>
          <w:color w:val="000000"/>
          <w:sz w:val="21"/>
          <w:szCs w:val="21"/>
        </w:rPr>
        <w:t xml:space="preserve">Loren </w:t>
      </w:r>
      <w:proofErr w:type="spellStart"/>
      <w:r>
        <w:rPr>
          <w:rFonts w:ascii="Sabon-Roman" w:hAnsi="Sabon-Roman" w:cs="Sabon-Roman"/>
          <w:color w:val="000000"/>
          <w:sz w:val="21"/>
          <w:szCs w:val="21"/>
        </w:rPr>
        <w:t>Seguara</w:t>
      </w:r>
      <w:proofErr w:type="spellEnd"/>
      <w:r>
        <w:rPr>
          <w:rFonts w:ascii="Sabon-Roman" w:hAnsi="Sabon-Roman" w:cs="Sabon-Roman"/>
          <w:color w:val="000000"/>
          <w:sz w:val="21"/>
          <w:szCs w:val="21"/>
        </w:rPr>
        <w:t xml:space="preserve"> and Dale Johnson both work for Sports Products, Inc., a major producer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of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 xml:space="preserve"> boating equipment and accessories. Loren works as a clerical assistant in the</w:t>
      </w:r>
    </w:p>
    <w:p w:rsidR="00A57653" w:rsidRDefault="00706702" w:rsidP="00706702">
      <w:pPr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Roman" w:hAnsi="Sabon-Roman" w:cs="Sabon-Roman"/>
          <w:color w:val="000000"/>
          <w:sz w:val="21"/>
          <w:szCs w:val="21"/>
        </w:rPr>
        <w:t>Accounting Department, and Dale works as a packager in the Shipping Department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During their lunch break one day, they began talking about the company. Dale complained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that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he had always worked hard trying not to waste packing materials and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efficiently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and cost-effectively performing his job. In spite of his efforts and those of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his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co-workers in the department, the firm’s stock price had declined nearly $2 per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share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over the past 9 months. Loren indicated that she shared Dale’s frustration, particularly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because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the firm’s profits had been rising. Neither could understand why the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firm’s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stock price was falling as profits rose.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Loren indicated that she had seen documents describing the firm’s profit-sharing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plan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under which all managers were partially compensated on the basis of the firm’s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profits</w:t>
      </w:r>
      <w:proofErr w:type="gramEnd"/>
      <w:r>
        <w:rPr>
          <w:rFonts w:ascii="Sabon-Roman" w:hAnsi="Sabon-Roman" w:cs="Sabon-Roman"/>
          <w:sz w:val="21"/>
          <w:szCs w:val="21"/>
        </w:rPr>
        <w:t>. She suggested that maybe it was profit that was important to management,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because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it directly affected their pay. Dale said, “That doesn’t make sense, because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the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stockholders own the firm. Shouldn’t management do what’s best for stockholders?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Something’s wrong!” Loren responded, “Well, maybe that explains why the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company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hasn’t concerned itself with the stock price. Look, the only profits that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stockholders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receive are in the form of cash dividends, and this firm has never paid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dividends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during its 20-year history. We as stockholders therefore don’t directly benefit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from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profits. The only way we benefit is for the stock price to rise.” Dale chimed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in</w:t>
      </w:r>
      <w:proofErr w:type="gramEnd"/>
      <w:r>
        <w:rPr>
          <w:rFonts w:ascii="Sabon-Roman" w:hAnsi="Sabon-Roman" w:cs="Sabon-Roman"/>
          <w:sz w:val="21"/>
          <w:szCs w:val="21"/>
        </w:rPr>
        <w:t>, “That probably explains why the firm is being sued by state and federal environmental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officials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for dumping pollutants in the adjacent stream. Why spend money for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pollution</w:t>
      </w:r>
      <w:proofErr w:type="gramEnd"/>
      <w:r>
        <w:rPr>
          <w:rFonts w:ascii="Sabon-Roman" w:hAnsi="Sabon-Roman" w:cs="Sabon-Roman"/>
          <w:sz w:val="21"/>
          <w:szCs w:val="21"/>
        </w:rPr>
        <w:t xml:space="preserve"> control? It increases costs, lowers profits, and therefore lowers management’s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earnings</w:t>
      </w:r>
      <w:proofErr w:type="gramEnd"/>
      <w:r>
        <w:rPr>
          <w:rFonts w:ascii="Sabon-Roman" w:hAnsi="Sabon-Roman" w:cs="Sabon-Roman"/>
          <w:sz w:val="21"/>
          <w:szCs w:val="21"/>
        </w:rPr>
        <w:t>!”</w:t>
      </w:r>
    </w:p>
    <w:p w:rsidR="00706702" w:rsidRDefault="00706702" w:rsidP="00706702">
      <w:pPr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Loren and Dale realized that the lunch break had ended and they must quickly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return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 xml:space="preserve"> to work. Before leaving, they decided to meet the next day to continue their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discussion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>.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Caecilia-HeavyItalic" w:hAnsi="Caecilia-HeavyItalic" w:cs="Caecilia-HeavyItalic"/>
          <w:b/>
          <w:bCs/>
          <w:i/>
          <w:iCs/>
          <w:color w:val="000000"/>
          <w:sz w:val="24"/>
          <w:szCs w:val="24"/>
        </w:rPr>
      </w:pPr>
      <w:r>
        <w:rPr>
          <w:rFonts w:ascii="Caecilia-HeavyItalic" w:hAnsi="Caecilia-HeavyItalic" w:cs="Caecilia-HeavyItalic"/>
          <w:b/>
          <w:bCs/>
          <w:i/>
          <w:iCs/>
          <w:color w:val="000000"/>
          <w:sz w:val="24"/>
          <w:szCs w:val="24"/>
        </w:rPr>
        <w:t>To Do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Bold" w:hAnsi="Sabon-Bold" w:cs="Sabon-Bold"/>
          <w:b/>
          <w:bCs/>
          <w:color w:val="000000"/>
          <w:sz w:val="21"/>
          <w:szCs w:val="21"/>
        </w:rPr>
        <w:t xml:space="preserve">a. </w:t>
      </w:r>
      <w:r>
        <w:rPr>
          <w:rFonts w:ascii="Sabon-Roman" w:hAnsi="Sabon-Roman" w:cs="Sabon-Roman"/>
          <w:color w:val="000000"/>
          <w:sz w:val="21"/>
          <w:szCs w:val="21"/>
        </w:rPr>
        <w:t>What should the management of Sports Products, Inc</w:t>
      </w: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.,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 xml:space="preserve"> pursue as its overriding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goal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>? Why?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Bold" w:hAnsi="Sabon-Bold" w:cs="Sabon-Bold"/>
          <w:b/>
          <w:bCs/>
          <w:color w:val="000000"/>
          <w:sz w:val="21"/>
          <w:szCs w:val="21"/>
        </w:rPr>
        <w:t xml:space="preserve">b. </w:t>
      </w:r>
      <w:r>
        <w:rPr>
          <w:rFonts w:ascii="Sabon-Roman" w:hAnsi="Sabon-Roman" w:cs="Sabon-Roman"/>
          <w:color w:val="000000"/>
          <w:sz w:val="21"/>
          <w:szCs w:val="21"/>
        </w:rPr>
        <w:t xml:space="preserve">Does the firm appear to have an </w:t>
      </w:r>
      <w:r>
        <w:rPr>
          <w:rFonts w:ascii="Sabon-Italic" w:hAnsi="Sabon-Italic" w:cs="Sabon-Italic"/>
          <w:i/>
          <w:iCs/>
          <w:color w:val="000000"/>
          <w:sz w:val="21"/>
          <w:szCs w:val="21"/>
        </w:rPr>
        <w:t xml:space="preserve">agency problem? </w:t>
      </w:r>
      <w:r>
        <w:rPr>
          <w:rFonts w:ascii="Sabon-Roman" w:hAnsi="Sabon-Roman" w:cs="Sabon-Roman"/>
          <w:color w:val="000000"/>
          <w:sz w:val="21"/>
          <w:szCs w:val="21"/>
        </w:rPr>
        <w:t>Explain.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21"/>
          <w:szCs w:val="21"/>
        </w:rPr>
      </w:pPr>
      <w:r>
        <w:rPr>
          <w:rFonts w:ascii="Sabon-Bold" w:hAnsi="Sabon-Bold" w:cs="Sabon-Bold"/>
          <w:b/>
          <w:bCs/>
          <w:color w:val="000000"/>
          <w:sz w:val="21"/>
          <w:szCs w:val="21"/>
        </w:rPr>
        <w:t xml:space="preserve">c. </w:t>
      </w:r>
      <w:r>
        <w:rPr>
          <w:rFonts w:ascii="Sabon-Roman" w:hAnsi="Sabon-Roman" w:cs="Sabon-Roman"/>
          <w:color w:val="000000"/>
          <w:sz w:val="21"/>
          <w:szCs w:val="21"/>
        </w:rPr>
        <w:t xml:space="preserve">Evaluate the firm’s approach to pollution control. Does it seem to be </w:t>
      </w:r>
      <w:r>
        <w:rPr>
          <w:rFonts w:ascii="Sabon-Italic" w:hAnsi="Sabon-Italic" w:cs="Sabon-Italic"/>
          <w:i/>
          <w:iCs/>
          <w:color w:val="000000"/>
          <w:sz w:val="21"/>
          <w:szCs w:val="21"/>
        </w:rPr>
        <w:t>ethical?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Roman" w:hAnsi="Sabon-Roman" w:cs="Sabon-Roman"/>
          <w:color w:val="000000"/>
          <w:sz w:val="21"/>
          <w:szCs w:val="21"/>
        </w:rPr>
        <w:t xml:space="preserve">Why might incurring the expense to control pollution be in the best interests </w:t>
      </w: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of</w:t>
      </w:r>
      <w:proofErr w:type="gramEnd"/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the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 xml:space="preserve"> firm’s owners despite its negative effect on profits?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00000"/>
          <w:sz w:val="21"/>
          <w:szCs w:val="21"/>
        </w:rPr>
      </w:pPr>
      <w:r>
        <w:rPr>
          <w:rFonts w:ascii="Sabon-Bold" w:hAnsi="Sabon-Bold" w:cs="Sabon-Bold"/>
          <w:b/>
          <w:bCs/>
          <w:color w:val="000000"/>
          <w:sz w:val="21"/>
          <w:szCs w:val="21"/>
        </w:rPr>
        <w:t xml:space="preserve">d. </w:t>
      </w:r>
      <w:r>
        <w:rPr>
          <w:rFonts w:ascii="Sabon-Roman" w:hAnsi="Sabon-Roman" w:cs="Sabon-Roman"/>
          <w:color w:val="000000"/>
          <w:sz w:val="21"/>
          <w:szCs w:val="21"/>
        </w:rPr>
        <w:t xml:space="preserve">Does the firm appear to have an effective </w:t>
      </w:r>
      <w:r>
        <w:rPr>
          <w:rFonts w:ascii="Sabon-Italic" w:hAnsi="Sabon-Italic" w:cs="Sabon-Italic"/>
          <w:i/>
          <w:iCs/>
          <w:color w:val="000000"/>
          <w:sz w:val="21"/>
          <w:szCs w:val="21"/>
        </w:rPr>
        <w:t>corporate governance structure?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Roman" w:hAnsi="Sabon-Roman" w:cs="Sabon-Roman"/>
          <w:color w:val="000000"/>
          <w:sz w:val="21"/>
          <w:szCs w:val="21"/>
        </w:rPr>
        <w:t>Explain any shortcomings.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r>
        <w:rPr>
          <w:rFonts w:ascii="Sabon-Bold" w:hAnsi="Sabon-Bold" w:cs="Sabon-Bold"/>
          <w:b/>
          <w:bCs/>
          <w:color w:val="000000"/>
          <w:sz w:val="21"/>
          <w:szCs w:val="21"/>
        </w:rPr>
        <w:t xml:space="preserve">e. </w:t>
      </w:r>
      <w:r>
        <w:rPr>
          <w:rFonts w:ascii="Sabon-Roman" w:hAnsi="Sabon-Roman" w:cs="Sabon-Roman"/>
          <w:color w:val="000000"/>
          <w:sz w:val="21"/>
          <w:szCs w:val="21"/>
        </w:rPr>
        <w:t>On the basis of the information provided, what specific recommendations would</w:t>
      </w:r>
    </w:p>
    <w:p w:rsidR="00706702" w:rsidRDefault="00706702" w:rsidP="0070670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21"/>
          <w:szCs w:val="21"/>
        </w:rPr>
      </w:pPr>
      <w:proofErr w:type="gramStart"/>
      <w:r>
        <w:rPr>
          <w:rFonts w:ascii="Sabon-Roman" w:hAnsi="Sabon-Roman" w:cs="Sabon-Roman"/>
          <w:color w:val="000000"/>
          <w:sz w:val="21"/>
          <w:szCs w:val="21"/>
        </w:rPr>
        <w:t>you</w:t>
      </w:r>
      <w:proofErr w:type="gramEnd"/>
      <w:r>
        <w:rPr>
          <w:rFonts w:ascii="Sabon-Roman" w:hAnsi="Sabon-Roman" w:cs="Sabon-Roman"/>
          <w:color w:val="000000"/>
          <w:sz w:val="21"/>
          <w:szCs w:val="21"/>
        </w:rPr>
        <w:t xml:space="preserve"> offer the firm?</w:t>
      </w:r>
    </w:p>
    <w:p w:rsidR="00706702" w:rsidRDefault="00706702" w:rsidP="00706702">
      <w:bookmarkStart w:id="0" w:name="_GoBack"/>
      <w:bookmarkEnd w:id="0"/>
    </w:p>
    <w:sectPr w:rsidR="0070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-Heavy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2"/>
    <w:rsid w:val="002865D4"/>
    <w:rsid w:val="00706702"/>
    <w:rsid w:val="007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Oppelin</dc:creator>
  <cp:lastModifiedBy>Oppelin</cp:lastModifiedBy>
  <cp:revision>2</cp:revision>
  <dcterms:created xsi:type="dcterms:W3CDTF">2012-05-31T14:20:00Z</dcterms:created>
  <dcterms:modified xsi:type="dcterms:W3CDTF">2012-05-31T14:25:00Z</dcterms:modified>
</cp:coreProperties>
</file>