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92" w:rsidRPr="00E65392" w:rsidRDefault="00E65392" w:rsidP="00E65392">
      <w:r>
        <w:t>This</w:t>
      </w:r>
      <w:r w:rsidRPr="00E65392">
        <w:t xml:space="preserve"> discusses the principal-agent problem and a number of different approaches taken which try to overcome it.</w:t>
      </w:r>
    </w:p>
    <w:p w:rsidR="00E65392" w:rsidRPr="00E65392" w:rsidRDefault="00E65392" w:rsidP="00E65392">
      <w:r w:rsidRPr="00E65392">
        <w:t>Discuss an example of this problem you have observed or heard of and/or an approach taken to overcome it in this or a particular solution.</w:t>
      </w:r>
    </w:p>
    <w:p w:rsidR="00E65392" w:rsidRPr="00E65392" w:rsidRDefault="00E65392" w:rsidP="00E65392">
      <w:r w:rsidRPr="00E65392">
        <w:t>Your discussion may focus on an agent in a particularly interesting position or a very unusual contract offered to an agent in an attempt to resolve the principal-agent problem.</w:t>
      </w:r>
    </w:p>
    <w:p w:rsidR="00E65392" w:rsidRPr="00E65392" w:rsidRDefault="00E65392" w:rsidP="00E65392">
      <w:r w:rsidRPr="00E65392">
        <w:t>You should be clear about the nature of the principal-agent problem, what role incomplete information plays and how effective the solution (if there is one) is likely to be.</w:t>
      </w:r>
    </w:p>
    <w:p w:rsidR="00E65392" w:rsidRPr="00E65392" w:rsidRDefault="00E65392" w:rsidP="00E65392">
      <w:r w:rsidRPr="00E65392">
        <w:t>One safety tip.  You should be writing about the "principal" and not the "principle." </w:t>
      </w:r>
      <w:bookmarkStart w:id="0" w:name="_GoBack"/>
      <w:bookmarkEnd w:id="0"/>
    </w:p>
    <w:p w:rsidR="00E65392" w:rsidRPr="00E65392" w:rsidRDefault="00E65392" w:rsidP="00E65392">
      <w:r w:rsidRPr="00E65392">
        <w:t>I expect that these memo assignments can be completed in about three pages, but it is the quality rather than the quantity of your work in which I am interested.</w:t>
      </w:r>
    </w:p>
    <w:p w:rsidR="00D36815" w:rsidRDefault="00D36815"/>
    <w:sectPr w:rsidR="00D3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92"/>
    <w:rsid w:val="00D36815"/>
    <w:rsid w:val="00E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5C88-DE18-4B42-A376-D9544DF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jay</dc:creator>
  <cp:keywords/>
  <dc:description/>
  <cp:lastModifiedBy>ann jay</cp:lastModifiedBy>
  <cp:revision>1</cp:revision>
  <dcterms:created xsi:type="dcterms:W3CDTF">2017-02-05T22:49:00Z</dcterms:created>
  <dcterms:modified xsi:type="dcterms:W3CDTF">2017-02-05T22:51:00Z</dcterms:modified>
</cp:coreProperties>
</file>