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22" w:rsidRPr="00B62D22" w:rsidRDefault="00B62D22" w:rsidP="00B62D22">
      <w:pPr>
        <w:spacing w:after="0" w:line="240" w:lineRule="auto"/>
        <w:outlineLvl w:val="1"/>
        <w:rPr>
          <w:rFonts w:ascii="aleoregular" w:eastAsia="Times New Roman" w:hAnsi="aleoregular" w:cs="Arial"/>
          <w:color w:val="777777"/>
          <w:kern w:val="36"/>
          <w:sz w:val="42"/>
          <w:szCs w:val="42"/>
          <w:lang w:val="en"/>
        </w:rPr>
      </w:pPr>
      <w:r w:rsidRPr="00B62D22">
        <w:rPr>
          <w:rFonts w:ascii="aleoregular" w:eastAsia="Times New Roman" w:hAnsi="aleoregular" w:cs="Arial"/>
          <w:color w:val="777777"/>
          <w:kern w:val="36"/>
          <w:sz w:val="42"/>
          <w:szCs w:val="42"/>
          <w:lang w:val="en"/>
        </w:rPr>
        <w:t>Zipcar Expands in Sacramento Becoming 26th Major Metro Market: Based on strong demand, Zipcar increases number of vehicles, will open office</w:t>
      </w:r>
    </w:p>
    <w:p w:rsidR="00B62D22" w:rsidRPr="00B62D22" w:rsidRDefault="00B62D22" w:rsidP="00B62D22">
      <w:pPr>
        <w:spacing w:after="0" w:line="240" w:lineRule="auto"/>
        <w:rPr>
          <w:rFonts w:ascii="Roboto" w:eastAsia="Times New Roman" w:hAnsi="Roboto" w:cs="Arial"/>
          <w:color w:val="555555"/>
          <w:sz w:val="21"/>
          <w:szCs w:val="21"/>
          <w:lang w:val="en"/>
        </w:rPr>
      </w:pPr>
      <w:hyperlink r:id="rId6" w:tooltip="Click to search for more items from this journal" w:history="1">
        <w:r w:rsidRPr="00B62D22">
          <w:rPr>
            <w:rFonts w:ascii="Roboto" w:eastAsia="Times New Roman" w:hAnsi="Roboto" w:cs="Arial"/>
            <w:b/>
            <w:bCs/>
            <w:color w:val="2A5DB0"/>
            <w:sz w:val="21"/>
            <w:szCs w:val="21"/>
            <w:lang w:val="en"/>
          </w:rPr>
          <w:t>PR Newswire</w:t>
        </w:r>
      </w:hyperlink>
      <w:r w:rsidRPr="00B62D22">
        <w:rPr>
          <w:rFonts w:ascii="Roboto" w:eastAsia="Times New Roman" w:hAnsi="Roboto" w:cs="Arial"/>
          <w:color w:val="555555"/>
          <w:sz w:val="21"/>
          <w:szCs w:val="21"/>
          <w:lang w:val="en"/>
        </w:rPr>
        <w:t xml:space="preserve"> [New York] 06 Nov 2013. </w:t>
      </w:r>
    </w:p>
    <w:p w:rsidR="00B62D22" w:rsidRPr="00B62D22" w:rsidRDefault="00B62D22" w:rsidP="00B62D22">
      <w:pPr>
        <w:spacing w:after="0" w:line="240" w:lineRule="auto"/>
        <w:rPr>
          <w:rFonts w:ascii="Roboto" w:eastAsia="Times New Roman" w:hAnsi="Roboto" w:cs="Arial"/>
          <w:color w:val="555555"/>
          <w:sz w:val="21"/>
          <w:szCs w:val="21"/>
          <w:lang w:val="en"/>
        </w:rPr>
      </w:pPr>
      <w:r w:rsidRPr="00B62D22">
        <w:rPr>
          <w:rFonts w:ascii="Roboto" w:eastAsia="Times New Roman" w:hAnsi="Roboto" w:cs="Arial"/>
          <w:noProof/>
          <w:color w:val="555555"/>
          <w:sz w:val="21"/>
          <w:szCs w:val="21"/>
        </w:rPr>
        <mc:AlternateContent>
          <mc:Choice Requires="wps">
            <w:drawing>
              <wp:inline distT="0" distB="0" distL="0" distR="0" wp14:anchorId="0E2EE3D9" wp14:editId="37E7B11B">
                <wp:extent cx="304800" cy="304800"/>
                <wp:effectExtent l="0" t="0" r="0" b="0"/>
                <wp:docPr id="2" name="pubLogo" descr="Publisher logo. Links to publisher website, opened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ubLogo" o:spid="_x0000_s1026" alt="Publisher logo. Links to publisher website, opened in a new wind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lkg6ZuACAAD/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B62D22">
        <w:rPr>
          <w:rFonts w:ascii="Roboto" w:eastAsia="Times New Roman" w:hAnsi="Roboto" w:cs="Arial"/>
          <w:noProof/>
          <w:color w:val="555555"/>
          <w:sz w:val="21"/>
          <w:szCs w:val="21"/>
        </w:rPr>
        <mc:AlternateContent>
          <mc:Choice Requires="wps">
            <w:drawing>
              <wp:inline distT="0" distB="0" distL="0" distR="0" wp14:anchorId="4E823844" wp14:editId="74B57246">
                <wp:extent cx="304800" cy="304800"/>
                <wp:effectExtent l="0" t="0" r="0" b="0"/>
                <wp:docPr id="1" name="pubLogo" descr="Publisher logo. Links to publisher website, opened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ubLogo" o:spid="_x0000_s1026" alt="Publisher logo. Links to publisher website, opened in a new wind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7kZHHeAgAA/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B62D22" w:rsidRPr="00B62D22" w:rsidRDefault="00B62D22" w:rsidP="00B62D22">
      <w:pPr>
        <w:spacing w:before="150" w:after="158" w:line="240" w:lineRule="auto"/>
        <w:outlineLvl w:val="1"/>
        <w:rPr>
          <w:rFonts w:ascii="aleoregular" w:eastAsia="Times New Roman" w:hAnsi="aleoregular" w:cs="Arial"/>
          <w:color w:val="777777"/>
          <w:sz w:val="36"/>
          <w:szCs w:val="36"/>
          <w:lang w:val="en"/>
        </w:rPr>
      </w:pPr>
      <w:r w:rsidRPr="00B62D22">
        <w:rPr>
          <w:rFonts w:ascii="aleoregular" w:eastAsia="Times New Roman" w:hAnsi="aleoregular" w:cs="Arial"/>
          <w:color w:val="777777"/>
          <w:sz w:val="36"/>
          <w:szCs w:val="36"/>
          <w:lang w:val="en"/>
        </w:rPr>
        <w:t>Full Text</w:t>
      </w:r>
    </w:p>
    <w:p w:rsidR="00B62D22" w:rsidRPr="00B62D22" w:rsidRDefault="00B62D22" w:rsidP="00B62D22">
      <w:pPr>
        <w:spacing w:after="255" w:line="360" w:lineRule="atLeast"/>
        <w:rPr>
          <w:rFonts w:ascii="Roboto" w:eastAsia="Times New Roman" w:hAnsi="Roboto" w:cs="Arial"/>
          <w:color w:val="555555"/>
          <w:sz w:val="21"/>
          <w:szCs w:val="21"/>
          <w:lang w:val="en"/>
        </w:rPr>
      </w:pPr>
      <w:bookmarkStart w:id="0" w:name="_GoBack"/>
      <w:bookmarkEnd w:id="0"/>
      <w:r w:rsidRPr="00B62D22">
        <w:rPr>
          <w:rFonts w:ascii="Roboto" w:eastAsia="Times New Roman" w:hAnsi="Roboto" w:cs="Arial"/>
          <w:color w:val="555555"/>
          <w:sz w:val="21"/>
          <w:szCs w:val="21"/>
          <w:lang w:val="en"/>
        </w:rPr>
        <w:t xml:space="preserve">BOSTON, Nov. 6, 2013 /PRNewswire/ -- </w:t>
      </w:r>
      <w:hyperlink r:id="rId7" w:history="1">
        <w:r w:rsidRPr="00B62D22">
          <w:rPr>
            <w:rFonts w:ascii="Roboto" w:eastAsia="Times New Roman" w:hAnsi="Roboto" w:cs="Arial"/>
            <w:color w:val="2A5DB0"/>
            <w:sz w:val="21"/>
            <w:szCs w:val="21"/>
            <w:lang w:val="en"/>
          </w:rPr>
          <w:t>Zipcar, Inc.</w:t>
        </w:r>
      </w:hyperlink>
      <w:r w:rsidRPr="00B62D22">
        <w:rPr>
          <w:rFonts w:ascii="Roboto" w:eastAsia="Times New Roman" w:hAnsi="Roboto" w:cs="Arial"/>
          <w:color w:val="555555"/>
          <w:sz w:val="21"/>
          <w:szCs w:val="21"/>
          <w:lang w:val="en"/>
        </w:rPr>
        <w:t xml:space="preserve">, the world's leading car sharing network, with the support of the City of Sacramento, is expanding the number of vehicles in the region, as well as establishing an office in the city. Driven by increasing demand for affordable, convenient and "on-demand" mobility, </w:t>
      </w:r>
      <w:hyperlink r:id="rId8"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is increasing its footprint in the city, becoming the company's 26th major metropolitan market. </w:t>
      </w:r>
    </w:p>
    <w:p w:rsidR="00B62D22" w:rsidRPr="00B62D22" w:rsidRDefault="00B62D22" w:rsidP="00B62D22">
      <w:pPr>
        <w:spacing w:after="255" w:line="360" w:lineRule="atLeast"/>
        <w:rPr>
          <w:rFonts w:ascii="Roboto" w:eastAsia="Times New Roman" w:hAnsi="Roboto" w:cs="Arial"/>
          <w:color w:val="555555"/>
          <w:sz w:val="21"/>
          <w:szCs w:val="21"/>
          <w:lang w:val="en"/>
        </w:rPr>
      </w:pPr>
      <w:r w:rsidRPr="00B62D22">
        <w:rPr>
          <w:rFonts w:ascii="Roboto" w:eastAsia="Times New Roman" w:hAnsi="Roboto" w:cs="Arial"/>
          <w:color w:val="555555"/>
          <w:sz w:val="21"/>
          <w:szCs w:val="21"/>
          <w:lang w:val="en"/>
        </w:rPr>
        <w:t xml:space="preserve">(Logo: http://photos.prnewswire.com/prnh/20111118/MM09809LOGO) </w:t>
      </w:r>
    </w:p>
    <w:p w:rsidR="00B62D22" w:rsidRPr="00B62D22" w:rsidRDefault="00B62D22" w:rsidP="00B62D22">
      <w:pPr>
        <w:spacing w:after="255" w:line="360" w:lineRule="atLeast"/>
        <w:rPr>
          <w:rFonts w:ascii="Roboto" w:eastAsia="Times New Roman" w:hAnsi="Roboto" w:cs="Arial"/>
          <w:color w:val="555555"/>
          <w:sz w:val="21"/>
          <w:szCs w:val="21"/>
          <w:lang w:val="en"/>
        </w:rPr>
      </w:pPr>
      <w:r w:rsidRPr="00B62D22">
        <w:rPr>
          <w:rFonts w:ascii="Roboto" w:eastAsia="Times New Roman" w:hAnsi="Roboto" w:cs="Arial"/>
          <w:color w:val="555555"/>
          <w:sz w:val="21"/>
          <w:szCs w:val="21"/>
          <w:lang w:val="en"/>
        </w:rPr>
        <w:t xml:space="preserve">Starting next week, the expanded </w:t>
      </w:r>
      <w:hyperlink r:id="rId9"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program will provide the Sacramento community with access to nearly 40 vehicles located in convenient locations throughout the city, including new locations such as H &amp; 20th, N &amp; 15th and Q &amp; 5th. </w:t>
      </w:r>
      <w:hyperlink r:id="rId10"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is currently evaluating locations for a downtown office, hiring full time and part time staff, and aiming to become an entrenched part of the community. </w:t>
      </w:r>
    </w:p>
    <w:p w:rsidR="00B62D22" w:rsidRPr="00B62D22" w:rsidRDefault="00B62D22" w:rsidP="00B62D22">
      <w:pPr>
        <w:spacing w:after="255" w:line="360" w:lineRule="atLeast"/>
        <w:rPr>
          <w:rFonts w:ascii="Roboto" w:eastAsia="Times New Roman" w:hAnsi="Roboto" w:cs="Arial"/>
          <w:color w:val="555555"/>
          <w:sz w:val="21"/>
          <w:szCs w:val="21"/>
          <w:lang w:val="en"/>
        </w:rPr>
      </w:pPr>
      <w:r w:rsidRPr="00B62D22">
        <w:rPr>
          <w:rFonts w:ascii="Roboto" w:eastAsia="Times New Roman" w:hAnsi="Roboto" w:cs="Arial"/>
          <w:color w:val="555555"/>
          <w:sz w:val="21"/>
          <w:szCs w:val="21"/>
          <w:lang w:val="en"/>
        </w:rPr>
        <w:t xml:space="preserve">"Sacramento is a perfect example of our 'inside out' approach to developing markets that may not have the density of a New York or San Francisco," said </w:t>
      </w:r>
      <w:hyperlink r:id="rId11"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President Mark Norman. "Strong utilization on the campuses of UC Davis and California State University - Sacramento has led to consumer and business demand in the city, making it possible for </w:t>
      </w:r>
      <w:hyperlink r:id="rId12"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to invest in Sacramento and make it our 26th metro market</w:t>
      </w:r>
      <w:proofErr w:type="gramStart"/>
      <w:r w:rsidRPr="00B62D22">
        <w:rPr>
          <w:rFonts w:ascii="Roboto" w:eastAsia="Times New Roman" w:hAnsi="Roboto" w:cs="Arial"/>
          <w:color w:val="555555"/>
          <w:sz w:val="21"/>
          <w:szCs w:val="21"/>
          <w:lang w:val="en"/>
        </w:rPr>
        <w:t>. "</w:t>
      </w:r>
      <w:proofErr w:type="gramEnd"/>
      <w:r w:rsidRPr="00B62D22">
        <w:rPr>
          <w:rFonts w:ascii="Roboto" w:eastAsia="Times New Roman" w:hAnsi="Roboto" w:cs="Arial"/>
          <w:color w:val="555555"/>
          <w:sz w:val="21"/>
          <w:szCs w:val="21"/>
          <w:lang w:val="en"/>
        </w:rPr>
        <w:t xml:space="preserve"> </w:t>
      </w:r>
    </w:p>
    <w:p w:rsidR="00B62D22" w:rsidRPr="00B62D22" w:rsidRDefault="00B62D22" w:rsidP="00B62D22">
      <w:pPr>
        <w:spacing w:after="255" w:line="360" w:lineRule="atLeast"/>
        <w:rPr>
          <w:rFonts w:ascii="Roboto" w:eastAsia="Times New Roman" w:hAnsi="Roboto" w:cs="Arial"/>
          <w:color w:val="555555"/>
          <w:sz w:val="21"/>
          <w:szCs w:val="21"/>
          <w:lang w:val="en"/>
        </w:rPr>
      </w:pPr>
      <w:hyperlink r:id="rId13"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has offered car sharing on the campus of the University of California, Davis since 2009, the City of Davis since 2010 and California State University - Sacramento since 2011. In the City of Davis as well as the university campuses </w:t>
      </w:r>
      <w:hyperlink r:id="rId14"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has been extremely well-received by students, faculty and staff, as well as members of the local community. </w:t>
      </w:r>
      <w:hyperlink r:id="rId15"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also brought cars to the State Capitol, City Hall and midtown areas in March of 2011. The expansion of the Sacramento market reveals the significant impact university programs and popularity among the urban dwellers and downtown employees have on the company by enabling </w:t>
      </w:r>
      <w:hyperlink r:id="rId16"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to grow into the surrounding communities to help foster a smart urban infrastructure for convenient, cost effective and sustainable city living. </w:t>
      </w:r>
    </w:p>
    <w:p w:rsidR="00B62D22" w:rsidRPr="00B62D22" w:rsidRDefault="00B62D22" w:rsidP="00B62D22">
      <w:pPr>
        <w:spacing w:after="255" w:line="360" w:lineRule="atLeast"/>
        <w:rPr>
          <w:rFonts w:ascii="Roboto" w:eastAsia="Times New Roman" w:hAnsi="Roboto" w:cs="Arial"/>
          <w:color w:val="555555"/>
          <w:sz w:val="21"/>
          <w:szCs w:val="21"/>
          <w:lang w:val="en"/>
        </w:rPr>
      </w:pPr>
      <w:r w:rsidRPr="00B62D22">
        <w:rPr>
          <w:rFonts w:ascii="Roboto" w:eastAsia="Times New Roman" w:hAnsi="Roboto" w:cs="Arial"/>
          <w:color w:val="555555"/>
          <w:sz w:val="21"/>
          <w:szCs w:val="21"/>
          <w:lang w:val="en"/>
        </w:rPr>
        <w:t xml:space="preserve">"I am grateful to </w:t>
      </w:r>
      <w:hyperlink r:id="rId17"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for expanding in Sacramento and giving people more options for getting around. As downtown development continues to pick up speed and more people decide to reside downtown, </w:t>
      </w:r>
      <w:hyperlink r:id="rId18"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s can </w:t>
      </w:r>
      <w:r w:rsidRPr="00B62D22">
        <w:rPr>
          <w:rFonts w:ascii="Roboto" w:eastAsia="Times New Roman" w:hAnsi="Roboto" w:cs="Arial"/>
          <w:color w:val="555555"/>
          <w:sz w:val="21"/>
          <w:szCs w:val="21"/>
          <w:lang w:val="en"/>
        </w:rPr>
        <w:lastRenderedPageBreak/>
        <w:t xml:space="preserve">accommodate their occasional need for a car without also increasing demand on parking and adding to traffic," said District 4 Councilmember Steve Hansen. </w:t>
      </w:r>
    </w:p>
    <w:p w:rsidR="00B62D22" w:rsidRPr="00B62D22" w:rsidRDefault="00B62D22" w:rsidP="00B62D22">
      <w:pPr>
        <w:spacing w:after="255" w:line="360" w:lineRule="atLeast"/>
        <w:rPr>
          <w:rFonts w:ascii="Roboto" w:eastAsia="Times New Roman" w:hAnsi="Roboto" w:cs="Arial"/>
          <w:color w:val="555555"/>
          <w:sz w:val="21"/>
          <w:szCs w:val="21"/>
          <w:lang w:val="en"/>
        </w:rPr>
      </w:pPr>
      <w:hyperlink r:id="rId19"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will offer a mix of vehicle types in Sacramento. </w:t>
      </w:r>
      <w:hyperlink r:id="rId20"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s all </w:t>
      </w:r>
      <w:proofErr w:type="gramStart"/>
      <w:r w:rsidRPr="00B62D22">
        <w:rPr>
          <w:rFonts w:ascii="Roboto" w:eastAsia="Times New Roman" w:hAnsi="Roboto" w:cs="Arial"/>
          <w:color w:val="555555"/>
          <w:sz w:val="21"/>
          <w:szCs w:val="21"/>
          <w:lang w:val="en"/>
        </w:rPr>
        <w:t>have</w:t>
      </w:r>
      <w:proofErr w:type="gramEnd"/>
      <w:r w:rsidRPr="00B62D22">
        <w:rPr>
          <w:rFonts w:ascii="Roboto" w:eastAsia="Times New Roman" w:hAnsi="Roboto" w:cs="Arial"/>
          <w:color w:val="555555"/>
          <w:sz w:val="21"/>
          <w:szCs w:val="21"/>
          <w:lang w:val="en"/>
        </w:rPr>
        <w:t xml:space="preserve"> their own individual names, many of which are representative of the cities they hail from. In Sacramento, </w:t>
      </w:r>
      <w:hyperlink r:id="rId21"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members will be able to reserve cars such as the Honda CR-V "Gold Rush", Toyota Prius named "</w:t>
      </w:r>
      <w:proofErr w:type="spellStart"/>
      <w:r w:rsidRPr="00B62D22">
        <w:rPr>
          <w:rFonts w:ascii="Roboto" w:eastAsia="Times New Roman" w:hAnsi="Roboto" w:cs="Arial"/>
          <w:color w:val="555555"/>
          <w:sz w:val="21"/>
          <w:szCs w:val="21"/>
          <w:lang w:val="en"/>
        </w:rPr>
        <w:t>Sacto</w:t>
      </w:r>
      <w:proofErr w:type="spellEnd"/>
      <w:r w:rsidRPr="00B62D22">
        <w:rPr>
          <w:rFonts w:ascii="Roboto" w:eastAsia="Times New Roman" w:hAnsi="Roboto" w:cs="Arial"/>
          <w:color w:val="555555"/>
          <w:sz w:val="21"/>
          <w:szCs w:val="21"/>
          <w:lang w:val="en"/>
        </w:rPr>
        <w:t xml:space="preserve">" and a Mini Cooper convertible whose name will be voted on by members of the local community. </w:t>
      </w:r>
    </w:p>
    <w:p w:rsidR="00B62D22" w:rsidRPr="00B62D22" w:rsidRDefault="00B62D22" w:rsidP="00B62D22">
      <w:pPr>
        <w:spacing w:after="255" w:line="360" w:lineRule="atLeast"/>
        <w:rPr>
          <w:rFonts w:ascii="Roboto" w:eastAsia="Times New Roman" w:hAnsi="Roboto" w:cs="Arial"/>
          <w:color w:val="555555"/>
          <w:sz w:val="21"/>
          <w:szCs w:val="21"/>
          <w:lang w:val="en"/>
        </w:rPr>
      </w:pPr>
      <w:r w:rsidRPr="00B62D22">
        <w:rPr>
          <w:rFonts w:ascii="Roboto" w:eastAsia="Times New Roman" w:hAnsi="Roboto" w:cs="Arial"/>
          <w:color w:val="555555"/>
          <w:sz w:val="21"/>
          <w:szCs w:val="21"/>
          <w:lang w:val="en"/>
        </w:rPr>
        <w:t xml:space="preserve">In addition, </w:t>
      </w:r>
      <w:hyperlink r:id="rId22"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in Sacramento is available to employees of local businesses through the "</w:t>
      </w:r>
      <w:hyperlink r:id="rId23"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for Business" program that offers discounted driving rates Monday through Friday. This program helps businesses save money, meet environmental sustainability goals and reduce parking requirements by providing their employees with access to </w:t>
      </w:r>
      <w:hyperlink r:id="rId24"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s for business needs and other uses. </w:t>
      </w:r>
    </w:p>
    <w:p w:rsidR="00B62D22" w:rsidRPr="00B62D22" w:rsidRDefault="00B62D22" w:rsidP="00B62D22">
      <w:pPr>
        <w:spacing w:after="255" w:line="360" w:lineRule="atLeast"/>
        <w:rPr>
          <w:rFonts w:ascii="Roboto" w:eastAsia="Times New Roman" w:hAnsi="Roboto" w:cs="Arial"/>
          <w:color w:val="555555"/>
          <w:sz w:val="21"/>
          <w:szCs w:val="21"/>
          <w:lang w:val="en"/>
        </w:rPr>
      </w:pPr>
      <w:hyperlink r:id="rId25"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's simple hourly and daily rates include gas, reserved parking spots, insurance, roadside assistance and up to 180 miles of driving per day. </w:t>
      </w:r>
      <w:hyperlink r:id="rId26"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s can be reserved for as short as an hour or for multiple days, giving members a flexible and reliable option for transportation. Rates start as low as $7.50 per hour and $69 per day (24 hours). Information on membership and an application are available at the website at www.zipcar.com/sacramento. </w:t>
      </w:r>
    </w:p>
    <w:p w:rsidR="00B62D22" w:rsidRPr="00B62D22" w:rsidRDefault="00B62D22" w:rsidP="00B62D22">
      <w:pPr>
        <w:spacing w:after="255" w:line="360" w:lineRule="atLeast"/>
        <w:rPr>
          <w:rFonts w:ascii="Roboto" w:eastAsia="Times New Roman" w:hAnsi="Roboto" w:cs="Arial"/>
          <w:color w:val="555555"/>
          <w:sz w:val="21"/>
          <w:szCs w:val="21"/>
          <w:lang w:val="en"/>
        </w:rPr>
      </w:pPr>
      <w:r w:rsidRPr="00B62D22">
        <w:rPr>
          <w:rFonts w:ascii="Roboto" w:eastAsia="Times New Roman" w:hAnsi="Roboto" w:cs="Arial"/>
          <w:color w:val="555555"/>
          <w:sz w:val="21"/>
          <w:szCs w:val="21"/>
          <w:lang w:val="en"/>
        </w:rPr>
        <w:t xml:space="preserve">About </w:t>
      </w:r>
      <w:hyperlink r:id="rId27" w:history="1">
        <w:r w:rsidRPr="00B62D22">
          <w:rPr>
            <w:rFonts w:ascii="Roboto" w:eastAsia="Times New Roman" w:hAnsi="Roboto" w:cs="Arial"/>
            <w:color w:val="2A5DB0"/>
            <w:sz w:val="21"/>
            <w:szCs w:val="21"/>
            <w:lang w:val="en"/>
          </w:rPr>
          <w:t>Zipcar</w:t>
        </w:r>
      </w:hyperlink>
      <w:hyperlink r:id="rId28"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the world's leading car sharing </w:t>
      </w:r>
      <w:proofErr w:type="gramStart"/>
      <w:r w:rsidRPr="00B62D22">
        <w:rPr>
          <w:rFonts w:ascii="Roboto" w:eastAsia="Times New Roman" w:hAnsi="Roboto" w:cs="Arial"/>
          <w:color w:val="555555"/>
          <w:sz w:val="21"/>
          <w:szCs w:val="21"/>
          <w:lang w:val="en"/>
        </w:rPr>
        <w:t>network,</w:t>
      </w:r>
      <w:proofErr w:type="gramEnd"/>
      <w:r w:rsidRPr="00B62D22">
        <w:rPr>
          <w:rFonts w:ascii="Roboto" w:eastAsia="Times New Roman" w:hAnsi="Roboto" w:cs="Arial"/>
          <w:color w:val="555555"/>
          <w:sz w:val="21"/>
          <w:szCs w:val="21"/>
          <w:lang w:val="en"/>
        </w:rPr>
        <w:t xml:space="preserve"> has operations in urban areas and college campuses throughout the United States, Canada, the United Kingdom, Spain and Austria. </w:t>
      </w:r>
      <w:hyperlink r:id="rId29"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offers more than 30 makes and models of self-service vehicles by the hour or day to residents and businesses looking for smart, simple and convenient solutions to their urban and campus transportation needs. </w:t>
      </w:r>
      <w:hyperlink r:id="rId30" w:history="1">
        <w:r w:rsidRPr="00B62D22">
          <w:rPr>
            <w:rFonts w:ascii="Roboto" w:eastAsia="Times New Roman" w:hAnsi="Roboto" w:cs="Arial"/>
            <w:color w:val="2A5DB0"/>
            <w:sz w:val="21"/>
            <w:szCs w:val="21"/>
            <w:lang w:val="en"/>
          </w:rPr>
          <w:t>Zipcar</w:t>
        </w:r>
      </w:hyperlink>
      <w:r w:rsidRPr="00B62D22">
        <w:rPr>
          <w:rFonts w:ascii="Roboto" w:eastAsia="Times New Roman" w:hAnsi="Roboto" w:cs="Arial"/>
          <w:color w:val="555555"/>
          <w:sz w:val="21"/>
          <w:szCs w:val="21"/>
          <w:lang w:val="en"/>
        </w:rPr>
        <w:t xml:space="preserve"> is a subsidiary of </w:t>
      </w:r>
      <w:hyperlink r:id="rId31" w:history="1">
        <w:r w:rsidRPr="00B62D22">
          <w:rPr>
            <w:rFonts w:ascii="Roboto" w:eastAsia="Times New Roman" w:hAnsi="Roboto" w:cs="Arial"/>
            <w:color w:val="2A5DB0"/>
            <w:sz w:val="21"/>
            <w:szCs w:val="21"/>
            <w:lang w:val="en"/>
          </w:rPr>
          <w:t>Avis Budget Group, Inc.</w:t>
        </w:r>
      </w:hyperlink>
      <w:r w:rsidRPr="00B62D22">
        <w:rPr>
          <w:rFonts w:ascii="Roboto" w:eastAsia="Times New Roman" w:hAnsi="Roboto" w:cs="Arial"/>
          <w:color w:val="555555"/>
          <w:sz w:val="21"/>
          <w:szCs w:val="21"/>
          <w:lang w:val="en"/>
        </w:rPr>
        <w:t xml:space="preserve"> (</w:t>
      </w:r>
      <w:proofErr w:type="gramStart"/>
      <w:r w:rsidRPr="00B62D22">
        <w:rPr>
          <w:rFonts w:ascii="Roboto" w:eastAsia="Times New Roman" w:hAnsi="Roboto" w:cs="Arial"/>
          <w:color w:val="555555"/>
          <w:sz w:val="21"/>
          <w:szCs w:val="21"/>
          <w:lang w:val="en"/>
        </w:rPr>
        <w:t>Nasdaq</w:t>
      </w:r>
      <w:proofErr w:type="gramEnd"/>
      <w:r w:rsidRPr="00B62D22">
        <w:rPr>
          <w:rFonts w:ascii="Roboto" w:eastAsia="Times New Roman" w:hAnsi="Roboto" w:cs="Arial"/>
          <w:color w:val="555555"/>
          <w:sz w:val="21"/>
          <w:szCs w:val="21"/>
          <w:lang w:val="en"/>
        </w:rPr>
        <w:t xml:space="preserve">: CAR), a leading global provider of vehicle rental services. More information is available at www.zipcar.com. </w:t>
      </w:r>
    </w:p>
    <w:p w:rsidR="00605C7D" w:rsidRDefault="00605C7D"/>
    <w:sectPr w:rsidR="00605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eoregular">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6175"/>
    <w:multiLevelType w:val="multilevel"/>
    <w:tmpl w:val="3098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323E3A"/>
    <w:multiLevelType w:val="multilevel"/>
    <w:tmpl w:val="E8B8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22"/>
    <w:rsid w:val="00605C7D"/>
    <w:rsid w:val="00B6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8515">
      <w:bodyDiv w:val="1"/>
      <w:marLeft w:val="0"/>
      <w:marRight w:val="0"/>
      <w:marTop w:val="0"/>
      <w:marBottom w:val="0"/>
      <w:divBdr>
        <w:top w:val="none" w:sz="0" w:space="0" w:color="auto"/>
        <w:left w:val="none" w:sz="0" w:space="0" w:color="auto"/>
        <w:bottom w:val="none" w:sz="0" w:space="0" w:color="auto"/>
        <w:right w:val="none" w:sz="0" w:space="0" w:color="auto"/>
      </w:divBdr>
      <w:divsChild>
        <w:div w:id="1322271696">
          <w:marLeft w:val="0"/>
          <w:marRight w:val="0"/>
          <w:marTop w:val="0"/>
          <w:marBottom w:val="0"/>
          <w:divBdr>
            <w:top w:val="none" w:sz="0" w:space="0" w:color="auto"/>
            <w:left w:val="none" w:sz="0" w:space="0" w:color="auto"/>
            <w:bottom w:val="none" w:sz="0" w:space="0" w:color="auto"/>
            <w:right w:val="none" w:sz="0" w:space="0" w:color="auto"/>
          </w:divBdr>
          <w:divsChild>
            <w:div w:id="1213152456">
              <w:marLeft w:val="0"/>
              <w:marRight w:val="0"/>
              <w:marTop w:val="0"/>
              <w:marBottom w:val="0"/>
              <w:divBdr>
                <w:top w:val="none" w:sz="0" w:space="0" w:color="auto"/>
                <w:left w:val="none" w:sz="0" w:space="0" w:color="auto"/>
                <w:bottom w:val="none" w:sz="0" w:space="0" w:color="auto"/>
                <w:right w:val="none" w:sz="0" w:space="0" w:color="auto"/>
              </w:divBdr>
              <w:divsChild>
                <w:div w:id="615065574">
                  <w:marLeft w:val="0"/>
                  <w:marRight w:val="0"/>
                  <w:marTop w:val="0"/>
                  <w:marBottom w:val="0"/>
                  <w:divBdr>
                    <w:top w:val="none" w:sz="0" w:space="0" w:color="auto"/>
                    <w:left w:val="none" w:sz="0" w:space="0" w:color="auto"/>
                    <w:bottom w:val="none" w:sz="0" w:space="0" w:color="auto"/>
                    <w:right w:val="none" w:sz="0" w:space="0" w:color="auto"/>
                  </w:divBdr>
                  <w:divsChild>
                    <w:div w:id="2005548551">
                      <w:marLeft w:val="0"/>
                      <w:marRight w:val="0"/>
                      <w:marTop w:val="0"/>
                      <w:marBottom w:val="0"/>
                      <w:divBdr>
                        <w:top w:val="none" w:sz="0" w:space="0" w:color="auto"/>
                        <w:left w:val="none" w:sz="0" w:space="0" w:color="auto"/>
                        <w:bottom w:val="none" w:sz="0" w:space="0" w:color="auto"/>
                        <w:right w:val="none" w:sz="0" w:space="0" w:color="auto"/>
                      </w:divBdr>
                      <w:divsChild>
                        <w:div w:id="650334877">
                          <w:marLeft w:val="0"/>
                          <w:marRight w:val="0"/>
                          <w:marTop w:val="0"/>
                          <w:marBottom w:val="0"/>
                          <w:divBdr>
                            <w:top w:val="none" w:sz="0" w:space="0" w:color="auto"/>
                            <w:left w:val="none" w:sz="0" w:space="0" w:color="auto"/>
                            <w:bottom w:val="none" w:sz="0" w:space="0" w:color="auto"/>
                            <w:right w:val="none" w:sz="0" w:space="0" w:color="auto"/>
                          </w:divBdr>
                          <w:divsChild>
                            <w:div w:id="880245546">
                              <w:marLeft w:val="-225"/>
                              <w:marRight w:val="-225"/>
                              <w:marTop w:val="0"/>
                              <w:marBottom w:val="0"/>
                              <w:divBdr>
                                <w:top w:val="none" w:sz="0" w:space="0" w:color="auto"/>
                                <w:left w:val="none" w:sz="0" w:space="0" w:color="auto"/>
                                <w:bottom w:val="none" w:sz="0" w:space="0" w:color="auto"/>
                                <w:right w:val="none" w:sz="0" w:space="0" w:color="auto"/>
                              </w:divBdr>
                              <w:divsChild>
                                <w:div w:id="1719667297">
                                  <w:marLeft w:val="0"/>
                                  <w:marRight w:val="0"/>
                                  <w:marTop w:val="0"/>
                                  <w:marBottom w:val="0"/>
                                  <w:divBdr>
                                    <w:top w:val="none" w:sz="0" w:space="0" w:color="auto"/>
                                    <w:left w:val="none" w:sz="0" w:space="0" w:color="auto"/>
                                    <w:bottom w:val="none" w:sz="0" w:space="0" w:color="auto"/>
                                    <w:right w:val="none" w:sz="0" w:space="0" w:color="auto"/>
                                  </w:divBdr>
                                  <w:divsChild>
                                    <w:div w:id="34963329">
                                      <w:marLeft w:val="0"/>
                                      <w:marRight w:val="0"/>
                                      <w:marTop w:val="0"/>
                                      <w:marBottom w:val="0"/>
                                      <w:divBdr>
                                        <w:top w:val="none" w:sz="0" w:space="0" w:color="auto"/>
                                        <w:left w:val="none" w:sz="0" w:space="0" w:color="auto"/>
                                        <w:bottom w:val="none" w:sz="0" w:space="0" w:color="auto"/>
                                        <w:right w:val="none" w:sz="0" w:space="0" w:color="auto"/>
                                      </w:divBdr>
                                      <w:divsChild>
                                        <w:div w:id="403263407">
                                          <w:marLeft w:val="0"/>
                                          <w:marRight w:val="0"/>
                                          <w:marTop w:val="0"/>
                                          <w:marBottom w:val="0"/>
                                          <w:divBdr>
                                            <w:top w:val="none" w:sz="0" w:space="0" w:color="auto"/>
                                            <w:left w:val="none" w:sz="0" w:space="0" w:color="auto"/>
                                            <w:bottom w:val="none" w:sz="0" w:space="0" w:color="auto"/>
                                            <w:right w:val="none" w:sz="0" w:space="0" w:color="auto"/>
                                          </w:divBdr>
                                          <w:divsChild>
                                            <w:div w:id="1517890260">
                                              <w:marLeft w:val="0"/>
                                              <w:marRight w:val="0"/>
                                              <w:marTop w:val="0"/>
                                              <w:marBottom w:val="0"/>
                                              <w:divBdr>
                                                <w:top w:val="none" w:sz="0" w:space="0" w:color="auto"/>
                                                <w:left w:val="none" w:sz="0" w:space="0" w:color="auto"/>
                                                <w:bottom w:val="none" w:sz="0" w:space="0" w:color="auto"/>
                                                <w:right w:val="none" w:sz="0" w:space="0" w:color="auto"/>
                                              </w:divBdr>
                                              <w:divsChild>
                                                <w:div w:id="643123869">
                                                  <w:marLeft w:val="0"/>
                                                  <w:marRight w:val="0"/>
                                                  <w:marTop w:val="0"/>
                                                  <w:marBottom w:val="0"/>
                                                  <w:divBdr>
                                                    <w:top w:val="none" w:sz="0" w:space="0" w:color="auto"/>
                                                    <w:left w:val="none" w:sz="0" w:space="0" w:color="auto"/>
                                                    <w:bottom w:val="none" w:sz="0" w:space="0" w:color="auto"/>
                                                    <w:right w:val="none" w:sz="0" w:space="0" w:color="auto"/>
                                                  </w:divBdr>
                                                </w:div>
                                                <w:div w:id="1790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7305">
                                          <w:marLeft w:val="0"/>
                                          <w:marRight w:val="0"/>
                                          <w:marTop w:val="0"/>
                                          <w:marBottom w:val="0"/>
                                          <w:divBdr>
                                            <w:top w:val="none" w:sz="0" w:space="0" w:color="auto"/>
                                            <w:left w:val="none" w:sz="0" w:space="0" w:color="auto"/>
                                            <w:bottom w:val="none" w:sz="0" w:space="0" w:color="auto"/>
                                            <w:right w:val="none" w:sz="0" w:space="0" w:color="auto"/>
                                          </w:divBdr>
                                        </w:div>
                                      </w:divsChild>
                                    </w:div>
                                    <w:div w:id="174617397">
                                      <w:marLeft w:val="0"/>
                                      <w:marRight w:val="0"/>
                                      <w:marTop w:val="300"/>
                                      <w:marBottom w:val="0"/>
                                      <w:divBdr>
                                        <w:top w:val="none" w:sz="0" w:space="0" w:color="auto"/>
                                        <w:left w:val="none" w:sz="0" w:space="0" w:color="auto"/>
                                        <w:bottom w:val="none" w:sz="0" w:space="0" w:color="auto"/>
                                        <w:right w:val="none" w:sz="0" w:space="0" w:color="auto"/>
                                      </w:divBdr>
                                      <w:divsChild>
                                        <w:div w:id="778377488">
                                          <w:marLeft w:val="0"/>
                                          <w:marRight w:val="0"/>
                                          <w:marTop w:val="0"/>
                                          <w:marBottom w:val="0"/>
                                          <w:divBdr>
                                            <w:top w:val="none" w:sz="0" w:space="0" w:color="auto"/>
                                            <w:left w:val="none" w:sz="0" w:space="0" w:color="auto"/>
                                            <w:bottom w:val="none" w:sz="0" w:space="0" w:color="auto"/>
                                            <w:right w:val="none" w:sz="0" w:space="0" w:color="auto"/>
                                          </w:divBdr>
                                          <w:divsChild>
                                            <w:div w:id="526455320">
                                              <w:marLeft w:val="0"/>
                                              <w:marRight w:val="0"/>
                                              <w:marTop w:val="0"/>
                                              <w:marBottom w:val="0"/>
                                              <w:divBdr>
                                                <w:top w:val="none" w:sz="0" w:space="0" w:color="auto"/>
                                                <w:left w:val="none" w:sz="0" w:space="0" w:color="auto"/>
                                                <w:bottom w:val="none" w:sz="0" w:space="0" w:color="auto"/>
                                                <w:right w:val="none" w:sz="0" w:space="0" w:color="auto"/>
                                              </w:divBdr>
                                              <w:divsChild>
                                                <w:div w:id="1593004505">
                                                  <w:marLeft w:val="0"/>
                                                  <w:marRight w:val="0"/>
                                                  <w:marTop w:val="0"/>
                                                  <w:marBottom w:val="0"/>
                                                  <w:divBdr>
                                                    <w:top w:val="none" w:sz="0" w:space="0" w:color="auto"/>
                                                    <w:left w:val="none" w:sz="0" w:space="0" w:color="auto"/>
                                                    <w:bottom w:val="none" w:sz="0" w:space="0" w:color="auto"/>
                                                    <w:right w:val="none" w:sz="0" w:space="0" w:color="auto"/>
                                                  </w:divBdr>
                                                  <w:divsChild>
                                                    <w:div w:id="2077891702">
                                                      <w:marLeft w:val="0"/>
                                                      <w:marRight w:val="0"/>
                                                      <w:marTop w:val="0"/>
                                                      <w:marBottom w:val="0"/>
                                                      <w:divBdr>
                                                        <w:top w:val="none" w:sz="0" w:space="0" w:color="auto"/>
                                                        <w:left w:val="none" w:sz="0" w:space="0" w:color="auto"/>
                                                        <w:bottom w:val="none" w:sz="0" w:space="0" w:color="auto"/>
                                                        <w:right w:val="none" w:sz="0" w:space="0" w:color="auto"/>
                                                      </w:divBdr>
                                                      <w:divsChild>
                                                        <w:div w:id="839856702">
                                                          <w:marLeft w:val="0"/>
                                                          <w:marRight w:val="0"/>
                                                          <w:marTop w:val="0"/>
                                                          <w:marBottom w:val="0"/>
                                                          <w:divBdr>
                                                            <w:top w:val="none" w:sz="0" w:space="0" w:color="auto"/>
                                                            <w:left w:val="none" w:sz="0" w:space="0" w:color="auto"/>
                                                            <w:bottom w:val="none" w:sz="0" w:space="0" w:color="auto"/>
                                                            <w:right w:val="none" w:sz="0" w:space="0" w:color="auto"/>
                                                          </w:divBdr>
                                                          <w:divsChild>
                                                            <w:div w:id="12924968">
                                                              <w:marLeft w:val="0"/>
                                                              <w:marRight w:val="0"/>
                                                              <w:marTop w:val="0"/>
                                                              <w:marBottom w:val="0"/>
                                                              <w:divBdr>
                                                                <w:top w:val="none" w:sz="0" w:space="0" w:color="auto"/>
                                                                <w:left w:val="none" w:sz="0" w:space="0" w:color="auto"/>
                                                                <w:bottom w:val="none" w:sz="0" w:space="0" w:color="auto"/>
                                                                <w:right w:val="none" w:sz="0" w:space="0" w:color="auto"/>
                                                              </w:divBdr>
                                                              <w:divsChild>
                                                                <w:div w:id="417096704">
                                                                  <w:marLeft w:val="150"/>
                                                                  <w:marRight w:val="0"/>
                                                                  <w:marTop w:val="30"/>
                                                                  <w:marBottom w:val="0"/>
                                                                  <w:divBdr>
                                                                    <w:top w:val="none" w:sz="0" w:space="0" w:color="auto"/>
                                                                    <w:left w:val="none" w:sz="0" w:space="0" w:color="auto"/>
                                                                    <w:bottom w:val="none" w:sz="0" w:space="0" w:color="auto"/>
                                                                    <w:right w:val="none" w:sz="0" w:space="0" w:color="auto"/>
                                                                  </w:divBdr>
                                                                  <w:divsChild>
                                                                    <w:div w:id="1596789632">
                                                                      <w:marLeft w:val="0"/>
                                                                      <w:marRight w:val="0"/>
                                                                      <w:marTop w:val="0"/>
                                                                      <w:marBottom w:val="0"/>
                                                                      <w:divBdr>
                                                                        <w:top w:val="none" w:sz="0" w:space="0" w:color="auto"/>
                                                                        <w:left w:val="none" w:sz="0" w:space="0" w:color="auto"/>
                                                                        <w:bottom w:val="none" w:sz="0" w:space="0" w:color="auto"/>
                                                                        <w:right w:val="none" w:sz="0" w:space="0" w:color="auto"/>
                                                                      </w:divBdr>
                                                                    </w:div>
                                                                    <w:div w:id="1252469994">
                                                                      <w:marLeft w:val="0"/>
                                                                      <w:marRight w:val="0"/>
                                                                      <w:marTop w:val="0"/>
                                                                      <w:marBottom w:val="0"/>
                                                                      <w:divBdr>
                                                                        <w:top w:val="none" w:sz="0" w:space="0" w:color="auto"/>
                                                                        <w:left w:val="none" w:sz="0" w:space="0" w:color="auto"/>
                                                                        <w:bottom w:val="none" w:sz="0" w:space="0" w:color="auto"/>
                                                                        <w:right w:val="none" w:sz="0" w:space="0" w:color="auto"/>
                                                                      </w:divBdr>
                                                                      <w:divsChild>
                                                                        <w:div w:id="618495240">
                                                                          <w:marLeft w:val="0"/>
                                                                          <w:marRight w:val="0"/>
                                                                          <w:marTop w:val="0"/>
                                                                          <w:marBottom w:val="0"/>
                                                                          <w:divBdr>
                                                                            <w:top w:val="none" w:sz="0" w:space="0" w:color="auto"/>
                                                                            <w:left w:val="none" w:sz="0" w:space="0" w:color="auto"/>
                                                                            <w:bottom w:val="none" w:sz="0" w:space="0" w:color="auto"/>
                                                                            <w:right w:val="none" w:sz="0" w:space="0" w:color="auto"/>
                                                                          </w:divBdr>
                                                                          <w:divsChild>
                                                                            <w:div w:id="742919653">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1734767294">
                                                                      <w:marLeft w:val="0"/>
                                                                      <w:marRight w:val="0"/>
                                                                      <w:marTop w:val="0"/>
                                                                      <w:marBottom w:val="0"/>
                                                                      <w:divBdr>
                                                                        <w:top w:val="none" w:sz="0" w:space="0" w:color="auto"/>
                                                                        <w:left w:val="none" w:sz="0" w:space="0" w:color="auto"/>
                                                                        <w:bottom w:val="none" w:sz="0" w:space="0" w:color="auto"/>
                                                                        <w:right w:val="none" w:sz="0" w:space="0" w:color="auto"/>
                                                                      </w:divBdr>
                                                                      <w:divsChild>
                                                                        <w:div w:id="237834124">
                                                                          <w:marLeft w:val="0"/>
                                                                          <w:marRight w:val="0"/>
                                                                          <w:marTop w:val="0"/>
                                                                          <w:marBottom w:val="0"/>
                                                                          <w:divBdr>
                                                                            <w:top w:val="none" w:sz="0" w:space="0" w:color="auto"/>
                                                                            <w:left w:val="none" w:sz="0" w:space="0" w:color="auto"/>
                                                                            <w:bottom w:val="none" w:sz="0" w:space="0" w:color="auto"/>
                                                                            <w:right w:val="none" w:sz="0" w:space="0" w:color="auto"/>
                                                                          </w:divBdr>
                                                                          <w:divsChild>
                                                                            <w:div w:id="457182833">
                                                                              <w:marLeft w:val="0"/>
                                                                              <w:marRight w:val="0"/>
                                                                              <w:marTop w:val="0"/>
                                                                              <w:marBottom w:val="0"/>
                                                                              <w:divBdr>
                                                                                <w:top w:val="none" w:sz="0" w:space="0" w:color="auto"/>
                                                                                <w:left w:val="none" w:sz="0" w:space="0" w:color="auto"/>
                                                                                <w:bottom w:val="none" w:sz="0" w:space="0" w:color="auto"/>
                                                                                <w:right w:val="none" w:sz="0" w:space="0" w:color="auto"/>
                                                                              </w:divBdr>
                                                                            </w:div>
                                                                            <w:div w:id="336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49330">
                                                              <w:marLeft w:val="0"/>
                                                              <w:marRight w:val="0"/>
                                                              <w:marTop w:val="0"/>
                                                              <w:marBottom w:val="0"/>
                                                              <w:divBdr>
                                                                <w:top w:val="none" w:sz="0" w:space="0" w:color="auto"/>
                                                                <w:left w:val="none" w:sz="0" w:space="0" w:color="auto"/>
                                                                <w:bottom w:val="none" w:sz="0" w:space="0" w:color="auto"/>
                                                                <w:right w:val="none" w:sz="0" w:space="0" w:color="auto"/>
                                                              </w:divBdr>
                                                              <w:divsChild>
                                                                <w:div w:id="1917401319">
                                                                  <w:marLeft w:val="0"/>
                                                                  <w:marRight w:val="0"/>
                                                                  <w:marTop w:val="0"/>
                                                                  <w:marBottom w:val="0"/>
                                                                  <w:divBdr>
                                                                    <w:top w:val="none" w:sz="0" w:space="0" w:color="auto"/>
                                                                    <w:left w:val="none" w:sz="0" w:space="0" w:color="auto"/>
                                                                    <w:bottom w:val="none" w:sz="0" w:space="0" w:color="auto"/>
                                                                    <w:right w:val="none" w:sz="0" w:space="0" w:color="auto"/>
                                                                  </w:divBdr>
                                                                  <w:divsChild>
                                                                    <w:div w:id="2107649305">
                                                                      <w:marLeft w:val="0"/>
                                                                      <w:marRight w:val="0"/>
                                                                      <w:marTop w:val="0"/>
                                                                      <w:marBottom w:val="0"/>
                                                                      <w:divBdr>
                                                                        <w:top w:val="none" w:sz="0" w:space="0" w:color="auto"/>
                                                                        <w:left w:val="none" w:sz="0" w:space="0" w:color="auto"/>
                                                                        <w:bottom w:val="none" w:sz="0" w:space="0" w:color="auto"/>
                                                                        <w:right w:val="none" w:sz="0" w:space="0" w:color="auto"/>
                                                                      </w:divBdr>
                                                                    </w:div>
                                                                    <w:div w:id="811557544">
                                                                      <w:marLeft w:val="0"/>
                                                                      <w:marRight w:val="0"/>
                                                                      <w:marTop w:val="0"/>
                                                                      <w:marBottom w:val="0"/>
                                                                      <w:divBdr>
                                                                        <w:top w:val="none" w:sz="0" w:space="0" w:color="auto"/>
                                                                        <w:left w:val="none" w:sz="0" w:space="0" w:color="auto"/>
                                                                        <w:bottom w:val="none" w:sz="0" w:space="0" w:color="auto"/>
                                                                        <w:right w:val="none" w:sz="0" w:space="0" w:color="auto"/>
                                                                      </w:divBdr>
                                                                    </w:div>
                                                                  </w:divsChild>
                                                                </w:div>
                                                                <w:div w:id="828252782">
                                                                  <w:marLeft w:val="0"/>
                                                                  <w:marRight w:val="0"/>
                                                                  <w:marTop w:val="0"/>
                                                                  <w:marBottom w:val="0"/>
                                                                  <w:divBdr>
                                                                    <w:top w:val="none" w:sz="0" w:space="0" w:color="auto"/>
                                                                    <w:left w:val="none" w:sz="0" w:space="0" w:color="auto"/>
                                                                    <w:bottom w:val="none" w:sz="0" w:space="0" w:color="auto"/>
                                                                    <w:right w:val="none" w:sz="0" w:space="0" w:color="auto"/>
                                                                  </w:divBdr>
                                                                  <w:divsChild>
                                                                    <w:div w:id="1980572775">
                                                                      <w:marLeft w:val="0"/>
                                                                      <w:marRight w:val="0"/>
                                                                      <w:marTop w:val="0"/>
                                                                      <w:marBottom w:val="0"/>
                                                                      <w:divBdr>
                                                                        <w:top w:val="none" w:sz="0" w:space="0" w:color="auto"/>
                                                                        <w:left w:val="none" w:sz="0" w:space="0" w:color="auto"/>
                                                                        <w:bottom w:val="none" w:sz="0" w:space="0" w:color="auto"/>
                                                                        <w:right w:val="none" w:sz="0" w:space="0" w:color="auto"/>
                                                                      </w:divBdr>
                                                                      <w:divsChild>
                                                                        <w:div w:id="578176108">
                                                                          <w:marLeft w:val="0"/>
                                                                          <w:marRight w:val="0"/>
                                                                          <w:marTop w:val="0"/>
                                                                          <w:marBottom w:val="0"/>
                                                                          <w:divBdr>
                                                                            <w:top w:val="none" w:sz="0" w:space="0" w:color="auto"/>
                                                                            <w:left w:val="none" w:sz="0" w:space="0" w:color="auto"/>
                                                                            <w:bottom w:val="none" w:sz="0" w:space="0" w:color="auto"/>
                                                                            <w:right w:val="none" w:sz="0" w:space="0" w:color="auto"/>
                                                                          </w:divBdr>
                                                                          <w:divsChild>
                                                                            <w:div w:id="62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8527">
                                                          <w:marLeft w:val="0"/>
                                                          <w:marRight w:val="0"/>
                                                          <w:marTop w:val="0"/>
                                                          <w:marBottom w:val="0"/>
                                                          <w:divBdr>
                                                            <w:top w:val="none" w:sz="0" w:space="0" w:color="auto"/>
                                                            <w:left w:val="none" w:sz="0" w:space="0" w:color="auto"/>
                                                            <w:bottom w:val="none" w:sz="0" w:space="0" w:color="auto"/>
                                                            <w:right w:val="none" w:sz="0" w:space="0" w:color="auto"/>
                                                          </w:divBdr>
                                                          <w:divsChild>
                                                            <w:div w:id="294336791">
                                                              <w:marLeft w:val="0"/>
                                                              <w:marRight w:val="0"/>
                                                              <w:marTop w:val="0"/>
                                                              <w:marBottom w:val="0"/>
                                                              <w:divBdr>
                                                                <w:top w:val="none" w:sz="0" w:space="0" w:color="auto"/>
                                                                <w:left w:val="none" w:sz="0" w:space="0" w:color="auto"/>
                                                                <w:bottom w:val="none" w:sz="0" w:space="0" w:color="auto"/>
                                                                <w:right w:val="none" w:sz="0" w:space="0" w:color="auto"/>
                                                              </w:divBdr>
                                                            </w:div>
                                                            <w:div w:id="2065182178">
                                                              <w:marLeft w:val="150"/>
                                                              <w:marRight w:val="0"/>
                                                              <w:marTop w:val="30"/>
                                                              <w:marBottom w:val="0"/>
                                                              <w:divBdr>
                                                                <w:top w:val="none" w:sz="0" w:space="0" w:color="auto"/>
                                                                <w:left w:val="none" w:sz="0" w:space="0" w:color="auto"/>
                                                                <w:bottom w:val="none" w:sz="0" w:space="0" w:color="auto"/>
                                                                <w:right w:val="none" w:sz="0" w:space="0" w:color="auto"/>
                                                              </w:divBdr>
                                                              <w:divsChild>
                                                                <w:div w:id="1907836316">
                                                                  <w:marLeft w:val="0"/>
                                                                  <w:marRight w:val="0"/>
                                                                  <w:marTop w:val="0"/>
                                                                  <w:marBottom w:val="0"/>
                                                                  <w:divBdr>
                                                                    <w:top w:val="none" w:sz="0" w:space="0" w:color="auto"/>
                                                                    <w:left w:val="none" w:sz="0" w:space="0" w:color="auto"/>
                                                                    <w:bottom w:val="none" w:sz="0" w:space="0" w:color="auto"/>
                                                                    <w:right w:val="none" w:sz="0" w:space="0" w:color="auto"/>
                                                                  </w:divBdr>
                                                                </w:div>
                                                                <w:div w:id="1334144357">
                                                                  <w:marLeft w:val="0"/>
                                                                  <w:marRight w:val="0"/>
                                                                  <w:marTop w:val="0"/>
                                                                  <w:marBottom w:val="0"/>
                                                                  <w:divBdr>
                                                                    <w:top w:val="none" w:sz="0" w:space="0" w:color="auto"/>
                                                                    <w:left w:val="none" w:sz="0" w:space="0" w:color="auto"/>
                                                                    <w:bottom w:val="none" w:sz="0" w:space="0" w:color="auto"/>
                                                                    <w:right w:val="none" w:sz="0" w:space="0" w:color="auto"/>
                                                                  </w:divBdr>
                                                                  <w:divsChild>
                                                                    <w:div w:id="1912961648">
                                                                      <w:marLeft w:val="0"/>
                                                                      <w:marRight w:val="0"/>
                                                                      <w:marTop w:val="0"/>
                                                                      <w:marBottom w:val="0"/>
                                                                      <w:divBdr>
                                                                        <w:top w:val="none" w:sz="0" w:space="0" w:color="auto"/>
                                                                        <w:left w:val="none" w:sz="0" w:space="0" w:color="auto"/>
                                                                        <w:bottom w:val="none" w:sz="0" w:space="0" w:color="auto"/>
                                                                        <w:right w:val="none" w:sz="0" w:space="0" w:color="auto"/>
                                                                      </w:divBdr>
                                                                      <w:divsChild>
                                                                        <w:div w:id="250895816">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1011371857">
                                                                  <w:marLeft w:val="0"/>
                                                                  <w:marRight w:val="0"/>
                                                                  <w:marTop w:val="0"/>
                                                                  <w:marBottom w:val="0"/>
                                                                  <w:divBdr>
                                                                    <w:top w:val="none" w:sz="0" w:space="0" w:color="auto"/>
                                                                    <w:left w:val="none" w:sz="0" w:space="0" w:color="auto"/>
                                                                    <w:bottom w:val="none" w:sz="0" w:space="0" w:color="auto"/>
                                                                    <w:right w:val="none" w:sz="0" w:space="0" w:color="auto"/>
                                                                  </w:divBdr>
                                                                  <w:divsChild>
                                                                    <w:div w:id="728770154">
                                                                      <w:marLeft w:val="0"/>
                                                                      <w:marRight w:val="0"/>
                                                                      <w:marTop w:val="0"/>
                                                                      <w:marBottom w:val="0"/>
                                                                      <w:divBdr>
                                                                        <w:top w:val="none" w:sz="0" w:space="0" w:color="auto"/>
                                                                        <w:left w:val="none" w:sz="0" w:space="0" w:color="auto"/>
                                                                        <w:bottom w:val="none" w:sz="0" w:space="0" w:color="auto"/>
                                                                        <w:right w:val="none" w:sz="0" w:space="0" w:color="auto"/>
                                                                      </w:divBdr>
                                                                      <w:divsChild>
                                                                        <w:div w:id="1512065119">
                                                                          <w:marLeft w:val="0"/>
                                                                          <w:marRight w:val="0"/>
                                                                          <w:marTop w:val="0"/>
                                                                          <w:marBottom w:val="0"/>
                                                                          <w:divBdr>
                                                                            <w:top w:val="none" w:sz="0" w:space="0" w:color="auto"/>
                                                                            <w:left w:val="none" w:sz="0" w:space="0" w:color="auto"/>
                                                                            <w:bottom w:val="none" w:sz="0" w:space="0" w:color="auto"/>
                                                                            <w:right w:val="none" w:sz="0" w:space="0" w:color="auto"/>
                                                                          </w:divBdr>
                                                                        </w:div>
                                                                        <w:div w:id="763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6574">
                                                          <w:marLeft w:val="0"/>
                                                          <w:marRight w:val="0"/>
                                                          <w:marTop w:val="75"/>
                                                          <w:marBottom w:val="0"/>
                                                          <w:divBdr>
                                                            <w:top w:val="none" w:sz="0" w:space="0" w:color="auto"/>
                                                            <w:left w:val="none" w:sz="0" w:space="0" w:color="auto"/>
                                                            <w:bottom w:val="none" w:sz="0" w:space="0" w:color="auto"/>
                                                            <w:right w:val="none" w:sz="0" w:space="0" w:color="auto"/>
                                                          </w:divBdr>
                                                          <w:divsChild>
                                                            <w:div w:id="1756241963">
                                                              <w:marLeft w:val="0"/>
                                                              <w:marRight w:val="0"/>
                                                              <w:marTop w:val="0"/>
                                                              <w:marBottom w:val="0"/>
                                                              <w:divBdr>
                                                                <w:top w:val="none" w:sz="0" w:space="0" w:color="auto"/>
                                                                <w:left w:val="none" w:sz="0" w:space="0" w:color="auto"/>
                                                                <w:bottom w:val="none" w:sz="0" w:space="0" w:color="auto"/>
                                                                <w:right w:val="none" w:sz="0" w:space="0" w:color="auto"/>
                                                              </w:divBdr>
                                                              <w:divsChild>
                                                                <w:div w:id="9714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trident.edu:2048/docview/1448866505?OpenUrlRefId=info:xri/sid:summon&amp;accountid=28844" TargetMode="External"/><Relationship Id="rId13" Type="http://schemas.openxmlformats.org/officeDocument/2006/relationships/hyperlink" Target="http://search.proquest.com.ezproxy.trident.edu:2048/docview/1448866505?OpenUrlRefId=info:xri/sid:summon&amp;accountid=28844" TargetMode="External"/><Relationship Id="rId18" Type="http://schemas.openxmlformats.org/officeDocument/2006/relationships/hyperlink" Target="http://search.proquest.com.ezproxy.trident.edu:2048/docview/1448866505?OpenUrlRefId=info:xri/sid:summon&amp;accountid=28844" TargetMode="External"/><Relationship Id="rId26" Type="http://schemas.openxmlformats.org/officeDocument/2006/relationships/hyperlink" Target="http://search.proquest.com.ezproxy.trident.edu:2048/docview/1448866505?OpenUrlRefId=info:xri/sid:summon&amp;accountid=28844" TargetMode="External"/><Relationship Id="rId3" Type="http://schemas.microsoft.com/office/2007/relationships/stylesWithEffects" Target="stylesWithEffects.xml"/><Relationship Id="rId21" Type="http://schemas.openxmlformats.org/officeDocument/2006/relationships/hyperlink" Target="http://search.proquest.com.ezproxy.trident.edu:2048/docview/1448866505?OpenUrlRefId=info:xri/sid:summon&amp;accountid=28844" TargetMode="External"/><Relationship Id="rId7" Type="http://schemas.openxmlformats.org/officeDocument/2006/relationships/hyperlink" Target="http://search.proquest.com.ezproxy.trident.edu:2048/docview/1448866505?OpenUrlRefId=info:xri/sid:summon&amp;accountid=28844" TargetMode="External"/><Relationship Id="rId12" Type="http://schemas.openxmlformats.org/officeDocument/2006/relationships/hyperlink" Target="http://search.proquest.com.ezproxy.trident.edu:2048/docview/1448866505?OpenUrlRefId=info:xri/sid:summon&amp;accountid=28844" TargetMode="External"/><Relationship Id="rId17" Type="http://schemas.openxmlformats.org/officeDocument/2006/relationships/hyperlink" Target="http://search.proquest.com.ezproxy.trident.edu:2048/docview/1448866505?OpenUrlRefId=info:xri/sid:summon&amp;accountid=28844" TargetMode="External"/><Relationship Id="rId25" Type="http://schemas.openxmlformats.org/officeDocument/2006/relationships/hyperlink" Target="http://search.proquest.com.ezproxy.trident.edu:2048/docview/1448866505?OpenUrlRefId=info:xri/sid:summon&amp;accountid=2884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proquest.com.ezproxy.trident.edu:2048/docview/1448866505?OpenUrlRefId=info:xri/sid:summon&amp;accountid=28844" TargetMode="External"/><Relationship Id="rId20" Type="http://schemas.openxmlformats.org/officeDocument/2006/relationships/hyperlink" Target="http://search.proquest.com.ezproxy.trident.edu:2048/docview/1448866505?OpenUrlRefId=info:xri/sid:summon&amp;accountid=28844" TargetMode="External"/><Relationship Id="rId29" Type="http://schemas.openxmlformats.org/officeDocument/2006/relationships/hyperlink" Target="http://search.proquest.com.ezproxy.trident.edu:2048/docview/1448866505?OpenUrlRefId=info:xri/sid:summon&amp;accountid=28844" TargetMode="External"/><Relationship Id="rId1" Type="http://schemas.openxmlformats.org/officeDocument/2006/relationships/numbering" Target="numbering.xml"/><Relationship Id="rId6" Type="http://schemas.openxmlformats.org/officeDocument/2006/relationships/hyperlink" Target="http://search.proquest.com.ezproxy.trident.edu:2048/pubidlinkhandler/sng/pubtitle/PR+Newswire/$N/31379/DocViewUX/1448866505/fulltext/$B/1?accountid=28844" TargetMode="External"/><Relationship Id="rId11" Type="http://schemas.openxmlformats.org/officeDocument/2006/relationships/hyperlink" Target="http://search.proquest.com.ezproxy.trident.edu:2048/docview/1448866505?OpenUrlRefId=info:xri/sid:summon&amp;accountid=28844" TargetMode="External"/><Relationship Id="rId24" Type="http://schemas.openxmlformats.org/officeDocument/2006/relationships/hyperlink" Target="http://search.proquest.com.ezproxy.trident.edu:2048/docview/1448866505?OpenUrlRefId=info:xri/sid:summon&amp;accountid=2884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proquest.com.ezproxy.trident.edu:2048/docview/1448866505?OpenUrlRefId=info:xri/sid:summon&amp;accountid=28844" TargetMode="External"/><Relationship Id="rId23" Type="http://schemas.openxmlformats.org/officeDocument/2006/relationships/hyperlink" Target="http://search.proquest.com.ezproxy.trident.edu:2048/docview/1448866505?OpenUrlRefId=info:xri/sid:summon&amp;accountid=28844" TargetMode="External"/><Relationship Id="rId28" Type="http://schemas.openxmlformats.org/officeDocument/2006/relationships/hyperlink" Target="http://search.proquest.com.ezproxy.trident.edu:2048/docview/1448866505?OpenUrlRefId=info:xri/sid:summon&amp;accountid=28844" TargetMode="External"/><Relationship Id="rId10" Type="http://schemas.openxmlformats.org/officeDocument/2006/relationships/hyperlink" Target="http://search.proquest.com.ezproxy.trident.edu:2048/docview/1448866505?OpenUrlRefId=info:xri/sid:summon&amp;accountid=28844" TargetMode="External"/><Relationship Id="rId19" Type="http://schemas.openxmlformats.org/officeDocument/2006/relationships/hyperlink" Target="http://search.proquest.com.ezproxy.trident.edu:2048/docview/1448866505?OpenUrlRefId=info:xri/sid:summon&amp;accountid=28844" TargetMode="External"/><Relationship Id="rId31" Type="http://schemas.openxmlformats.org/officeDocument/2006/relationships/hyperlink" Target="http://search.proquest.com.ezproxy.trident.edu:2048/docview/1448866505?OpenUrlRefId=info:xri/sid:summon&amp;accountid=28844" TargetMode="External"/><Relationship Id="rId4" Type="http://schemas.openxmlformats.org/officeDocument/2006/relationships/settings" Target="settings.xml"/><Relationship Id="rId9" Type="http://schemas.openxmlformats.org/officeDocument/2006/relationships/hyperlink" Target="http://search.proquest.com.ezproxy.trident.edu:2048/docview/1448866505?OpenUrlRefId=info:xri/sid:summon&amp;accountid=28844" TargetMode="External"/><Relationship Id="rId14" Type="http://schemas.openxmlformats.org/officeDocument/2006/relationships/hyperlink" Target="http://search.proquest.com.ezproxy.trident.edu:2048/docview/1448866505?OpenUrlRefId=info:xri/sid:summon&amp;accountid=28844" TargetMode="External"/><Relationship Id="rId22" Type="http://schemas.openxmlformats.org/officeDocument/2006/relationships/hyperlink" Target="http://search.proquest.com.ezproxy.trident.edu:2048/docview/1448866505?OpenUrlRefId=info:xri/sid:summon&amp;accountid=28844" TargetMode="External"/><Relationship Id="rId27" Type="http://schemas.openxmlformats.org/officeDocument/2006/relationships/hyperlink" Target="http://search.proquest.com.ezproxy.trident.edu:2048/docview/1448866505?OpenUrlRefId=info:xri/sid:summon&amp;accountid=28844" TargetMode="External"/><Relationship Id="rId30" Type="http://schemas.openxmlformats.org/officeDocument/2006/relationships/hyperlink" Target="http://search.proquest.com.ezproxy.trident.edu:2048/docview/1448866505?OpenUrlRefId=info:xri/sid:summon&amp;accountid=28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6854</Characters>
  <Application>Microsoft Office Word</Application>
  <DocSecurity>0</DocSecurity>
  <Lines>57</Lines>
  <Paragraphs>16</Paragraphs>
  <ScaleCrop>false</ScaleCrop>
  <Company>U.S Air Force</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2015-09-14T16:30:00Z</dcterms:created>
  <dcterms:modified xsi:type="dcterms:W3CDTF">2015-09-14T16:31:00Z</dcterms:modified>
</cp:coreProperties>
</file>